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71C31" w14:textId="51B071FD" w:rsidR="003736FC" w:rsidRPr="003736FC" w:rsidRDefault="003736FC" w:rsidP="003736FC">
      <w:pPr>
        <w:rPr>
          <w:rFonts w:ascii="Arial" w:hAnsi="Arial" w:cs="Arial"/>
        </w:rPr>
      </w:pPr>
      <w:r w:rsidRPr="003736FC">
        <w:rPr>
          <w:rFonts w:ascii="Arial" w:hAnsi="Arial" w:cs="Arial"/>
        </w:rPr>
        <w:t>Grupo de Psicoterapia: “Vozes Pantaneiras”</w:t>
      </w:r>
      <w:r w:rsidRPr="003736FC">
        <w:rPr>
          <w:rFonts w:ascii="Arial" w:hAnsi="Arial" w:cs="Arial"/>
        </w:rPr>
        <w:br/>
      </w:r>
      <w:r w:rsidRPr="003736FC">
        <w:rPr>
          <w:rFonts w:ascii="Arial" w:hAnsi="Arial" w:cs="Arial"/>
        </w:rPr>
        <w:br/>
        <w:t>Relato de Experiência:</w:t>
      </w:r>
      <w:r w:rsidRPr="003736FC">
        <w:rPr>
          <w:rFonts w:ascii="Arial" w:hAnsi="Arial" w:cs="Arial"/>
        </w:rPr>
        <w:br/>
      </w:r>
      <w:r w:rsidRPr="003736FC">
        <w:rPr>
          <w:rFonts w:ascii="Arial" w:hAnsi="Arial" w:cs="Arial"/>
        </w:rPr>
        <w:t>O grupo de psicoterapia Vozes Pantaneiras atende a mulheres usuárias do CAPS-I de Poconé</w:t>
      </w:r>
      <w:r>
        <w:rPr>
          <w:rFonts w:ascii="Arial" w:hAnsi="Arial" w:cs="Arial"/>
        </w:rPr>
        <w:t>, são integrantes</w:t>
      </w:r>
      <w:r w:rsidRPr="003736FC">
        <w:rPr>
          <w:rFonts w:ascii="Arial" w:hAnsi="Arial" w:cs="Arial"/>
        </w:rPr>
        <w:t xml:space="preserve"> que tem uma história de vida dentro da cidade pantaneira</w:t>
      </w:r>
      <w:r>
        <w:rPr>
          <w:rFonts w:ascii="Arial" w:hAnsi="Arial" w:cs="Arial"/>
        </w:rPr>
        <w:t xml:space="preserve"> do interior do estado de Mato Grosso.</w:t>
      </w:r>
      <w:r w:rsidRPr="003736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3736FC">
        <w:rPr>
          <w:rFonts w:ascii="Arial" w:hAnsi="Arial" w:cs="Arial"/>
        </w:rPr>
        <w:t>o longo de cada encontro é possível ir conhecendo cada uma de suas experiencias e relatos marcantes que muitas das vezes envolvem situações familiares, relacionamentos matrimoniais tóxicos, limitações financeiras dentre outras</w:t>
      </w:r>
      <w:r>
        <w:rPr>
          <w:rFonts w:ascii="Arial" w:hAnsi="Arial" w:cs="Arial"/>
        </w:rPr>
        <w:t xml:space="preserve"> questões significativas.</w:t>
      </w:r>
      <w:r w:rsidRPr="003736FC">
        <w:rPr>
          <w:rFonts w:ascii="Arial" w:hAnsi="Arial" w:cs="Arial"/>
        </w:rPr>
        <w:br/>
        <w:t xml:space="preserve">Ao promover o espaço de acolhimento e escuta qualificada percebemos como tais situações vivas e reais afetam duramente a autoestima, confiança e amor-próprio de cada participante, são nesses encontros que as mulheres tem um espaço singular para expressarem suas dores, angústias, tristezas e buscarem </w:t>
      </w:r>
      <w:r>
        <w:rPr>
          <w:rFonts w:ascii="Arial" w:hAnsi="Arial" w:cs="Arial"/>
        </w:rPr>
        <w:t xml:space="preserve">compreensão e de certa forma algum tipo de </w:t>
      </w:r>
      <w:r w:rsidRPr="003736FC">
        <w:rPr>
          <w:rFonts w:ascii="Arial" w:hAnsi="Arial" w:cs="Arial"/>
        </w:rPr>
        <w:t>alívio.</w:t>
      </w:r>
      <w:r w:rsidRPr="003736FC">
        <w:rPr>
          <w:rFonts w:ascii="Arial" w:hAnsi="Arial" w:cs="Arial"/>
        </w:rPr>
        <w:br/>
        <w:t>Os encontros semanais são planejados com antecipação, o psicólogo responsável pelo grupo tem certa familiaridade com o histórico de cada integrante e</w:t>
      </w:r>
      <w:r>
        <w:rPr>
          <w:rFonts w:ascii="Arial" w:hAnsi="Arial" w:cs="Arial"/>
        </w:rPr>
        <w:t xml:space="preserve"> assim,</w:t>
      </w:r>
      <w:r w:rsidRPr="003736FC">
        <w:rPr>
          <w:rFonts w:ascii="Arial" w:hAnsi="Arial" w:cs="Arial"/>
        </w:rPr>
        <w:t xml:space="preserve"> planifica temáticas que podem contribuir para fatores positivos e práticos para o grupo em geral, porém levando em conta as necessidades individuais. </w:t>
      </w:r>
      <w:r w:rsidRPr="003736FC">
        <w:rPr>
          <w:rFonts w:ascii="Arial" w:hAnsi="Arial" w:cs="Arial"/>
        </w:rPr>
        <w:br/>
        <w:t xml:space="preserve">Em alguns encontros são realizadas </w:t>
      </w:r>
      <w:r w:rsidRPr="003736FC">
        <w:rPr>
          <w:rFonts w:ascii="Arial" w:hAnsi="Arial" w:cs="Arial"/>
          <w:b/>
          <w:bCs/>
        </w:rPr>
        <w:t>“</w:t>
      </w:r>
      <w:r w:rsidRPr="003736FC">
        <w:rPr>
          <w:rFonts w:ascii="Arial" w:hAnsi="Arial" w:cs="Arial"/>
          <w:b/>
          <w:bCs/>
        </w:rPr>
        <w:t>rodas de conversa</w:t>
      </w:r>
      <w:r w:rsidRPr="003736FC">
        <w:rPr>
          <w:rFonts w:ascii="Arial" w:hAnsi="Arial" w:cs="Arial"/>
          <w:b/>
          <w:bCs/>
        </w:rPr>
        <w:t>”</w:t>
      </w:r>
      <w:r w:rsidRPr="003736FC">
        <w:rPr>
          <w:rFonts w:ascii="Arial" w:hAnsi="Arial" w:cs="Arial"/>
        </w:rPr>
        <w:t xml:space="preserve"> </w:t>
      </w:r>
      <w:r w:rsidR="000D77EA" w:rsidRPr="003736FC">
        <w:rPr>
          <w:rFonts w:ascii="Arial" w:hAnsi="Arial" w:cs="Arial"/>
        </w:rPr>
        <w:t>em que</w:t>
      </w:r>
      <w:r w:rsidRPr="003736FC">
        <w:rPr>
          <w:rFonts w:ascii="Arial" w:hAnsi="Arial" w:cs="Arial"/>
        </w:rPr>
        <w:t xml:space="preserve"> recebemos alguns convidados que atuam como profissionais em diversas áreas: técnicos e enfermeiros, fisioterapeutas, esteticistas dentre outros, e assim por compartilhar sua experiência diante da sua atuação no </w:t>
      </w:r>
      <w:r w:rsidR="000D77EA" w:rsidRPr="003736FC">
        <w:rPr>
          <w:rFonts w:ascii="Arial" w:hAnsi="Arial" w:cs="Arial"/>
        </w:rPr>
        <w:t>dia a dia</w:t>
      </w:r>
      <w:r>
        <w:rPr>
          <w:rFonts w:ascii="Arial" w:hAnsi="Arial" w:cs="Arial"/>
        </w:rPr>
        <w:t>, esses convidados</w:t>
      </w:r>
      <w:r w:rsidRPr="003736FC">
        <w:rPr>
          <w:rFonts w:ascii="Arial" w:hAnsi="Arial" w:cs="Arial"/>
        </w:rPr>
        <w:t xml:space="preserve"> acabam</w:t>
      </w:r>
      <w:r>
        <w:rPr>
          <w:rFonts w:ascii="Arial" w:hAnsi="Arial" w:cs="Arial"/>
        </w:rPr>
        <w:t xml:space="preserve"> possibilitando uma troca de vivências, o que se torna um</w:t>
      </w:r>
      <w:r w:rsidRPr="003736FC">
        <w:rPr>
          <w:rFonts w:ascii="Arial" w:hAnsi="Arial" w:cs="Arial"/>
        </w:rPr>
        <w:t xml:space="preserve"> envolv</w:t>
      </w:r>
      <w:r>
        <w:rPr>
          <w:rFonts w:ascii="Arial" w:hAnsi="Arial" w:cs="Arial"/>
        </w:rPr>
        <w:t>imento simultâneo entre a sua experiencia e</w:t>
      </w:r>
      <w:r w:rsidRPr="003736FC">
        <w:rPr>
          <w:rFonts w:ascii="Arial" w:hAnsi="Arial" w:cs="Arial"/>
        </w:rPr>
        <w:t xml:space="preserve"> a história das integrantes do </w:t>
      </w:r>
      <w:r w:rsidR="000D77EA" w:rsidRPr="003736FC">
        <w:rPr>
          <w:rFonts w:ascii="Arial" w:hAnsi="Arial" w:cs="Arial"/>
        </w:rPr>
        <w:t>grupo</w:t>
      </w:r>
      <w:r w:rsidR="000D77EA">
        <w:rPr>
          <w:rFonts w:ascii="Arial" w:hAnsi="Arial" w:cs="Arial"/>
        </w:rPr>
        <w:t>.</w:t>
      </w:r>
      <w:r w:rsidR="000D77EA" w:rsidRPr="003736FC">
        <w:rPr>
          <w:rFonts w:ascii="Arial" w:hAnsi="Arial" w:cs="Arial"/>
        </w:rPr>
        <w:t xml:space="preserve"> Tais</w:t>
      </w:r>
      <w:r w:rsidRPr="003736FC">
        <w:rPr>
          <w:rFonts w:ascii="Arial" w:hAnsi="Arial" w:cs="Arial"/>
        </w:rPr>
        <w:t xml:space="preserve"> encontros são tocantes e almejados pelas </w:t>
      </w:r>
      <w:r w:rsidR="000D77EA">
        <w:rPr>
          <w:rFonts w:ascii="Arial" w:hAnsi="Arial" w:cs="Arial"/>
        </w:rPr>
        <w:t xml:space="preserve">pelo </w:t>
      </w:r>
      <w:r w:rsidRPr="003736FC">
        <w:rPr>
          <w:rFonts w:ascii="Arial" w:hAnsi="Arial" w:cs="Arial"/>
        </w:rPr>
        <w:t>grupo, visto que acabam reproduzindo internamente nas</w:t>
      </w:r>
      <w:r w:rsidR="000D77EA">
        <w:rPr>
          <w:rFonts w:ascii="Arial" w:hAnsi="Arial" w:cs="Arial"/>
        </w:rPr>
        <w:t xml:space="preserve"> usuárias uma identificação com a realidade vivida por esses profissionais e suas experiencias, e assim estimula ao grupo o desejo de buscar</w:t>
      </w:r>
      <w:r w:rsidRPr="003736FC">
        <w:rPr>
          <w:rFonts w:ascii="Arial" w:hAnsi="Arial" w:cs="Arial"/>
        </w:rPr>
        <w:t xml:space="preserve"> novos desafios</w:t>
      </w:r>
      <w:r w:rsidR="000D77EA">
        <w:rPr>
          <w:rFonts w:ascii="Arial" w:hAnsi="Arial" w:cs="Arial"/>
        </w:rPr>
        <w:t xml:space="preserve"> e a lidar com as suas </w:t>
      </w:r>
      <w:r w:rsidRPr="003736FC">
        <w:rPr>
          <w:rFonts w:ascii="Arial" w:hAnsi="Arial" w:cs="Arial"/>
        </w:rPr>
        <w:t>expectativas reais</w:t>
      </w:r>
      <w:r w:rsidR="000D77EA">
        <w:rPr>
          <w:rFonts w:ascii="Arial" w:hAnsi="Arial" w:cs="Arial"/>
        </w:rPr>
        <w:t xml:space="preserve">, desenvolvendo assim estratégias </w:t>
      </w:r>
      <w:r w:rsidRPr="003736FC">
        <w:rPr>
          <w:rFonts w:ascii="Arial" w:hAnsi="Arial" w:cs="Arial"/>
        </w:rPr>
        <w:t>facilitador</w:t>
      </w:r>
      <w:r w:rsidR="000D77EA">
        <w:rPr>
          <w:rFonts w:ascii="Arial" w:hAnsi="Arial" w:cs="Arial"/>
        </w:rPr>
        <w:t>a</w:t>
      </w:r>
      <w:r w:rsidRPr="003736FC">
        <w:rPr>
          <w:rFonts w:ascii="Arial" w:hAnsi="Arial" w:cs="Arial"/>
        </w:rPr>
        <w:t>s de sua autonomia.</w:t>
      </w:r>
    </w:p>
    <w:p w14:paraId="3B817E16" w14:textId="72846640" w:rsidR="003736FC" w:rsidRPr="003736FC" w:rsidRDefault="003736FC" w:rsidP="003736FC">
      <w:pPr>
        <w:rPr>
          <w:rFonts w:ascii="Arial" w:hAnsi="Arial" w:cs="Arial"/>
        </w:rPr>
      </w:pPr>
      <w:r w:rsidRPr="003736FC">
        <w:rPr>
          <w:rFonts w:ascii="Arial" w:hAnsi="Arial" w:cs="Arial"/>
        </w:rPr>
        <w:t xml:space="preserve">Uma característica relevante que fundamenta o cronograma das temáticas trazidas ao grupo é a reprodução </w:t>
      </w:r>
      <w:r w:rsidR="000D77EA">
        <w:rPr>
          <w:rFonts w:ascii="Arial" w:hAnsi="Arial" w:cs="Arial"/>
        </w:rPr>
        <w:t xml:space="preserve">de </w:t>
      </w:r>
      <w:r w:rsidRPr="003736FC">
        <w:rPr>
          <w:rFonts w:ascii="Arial" w:hAnsi="Arial" w:cs="Arial"/>
        </w:rPr>
        <w:t>aspectos práticos da psicologia dentro da vida de cada participante do grupo, ou seja, não é trabalhado apenas conteúdo teórico e científico apesar de se reconhecer o seu valor</w:t>
      </w:r>
      <w:r w:rsidR="000D77EA">
        <w:rPr>
          <w:rFonts w:ascii="Arial" w:hAnsi="Arial" w:cs="Arial"/>
        </w:rPr>
        <w:t xml:space="preserve">, o fator da praticidade </w:t>
      </w:r>
      <w:r w:rsidR="00957C43">
        <w:rPr>
          <w:rFonts w:ascii="Arial" w:hAnsi="Arial" w:cs="Arial"/>
        </w:rPr>
        <w:t>é levado em conta ao conduzir o grupo de psicoterapia.</w:t>
      </w:r>
      <w:r w:rsidRPr="003736FC">
        <w:rPr>
          <w:rFonts w:ascii="Arial" w:hAnsi="Arial" w:cs="Arial"/>
        </w:rPr>
        <w:t xml:space="preserve"> D</w:t>
      </w:r>
      <w:r w:rsidR="00957C43">
        <w:rPr>
          <w:rFonts w:ascii="Arial" w:hAnsi="Arial" w:cs="Arial"/>
        </w:rPr>
        <w:t>iante disso, a</w:t>
      </w:r>
      <w:r w:rsidRPr="003736FC">
        <w:rPr>
          <w:rFonts w:ascii="Arial" w:hAnsi="Arial" w:cs="Arial"/>
        </w:rPr>
        <w:t>o conduzir o grupo leva-se em séria consideração os aspectos sociais que permeiam a realidade grupal, entendendo que as usuárias são em sua maioria mulheres de baixa renda, algumas idosas e com pouca escolaridade, muitas solteiras, porém a maioria casadas com filhos.</w:t>
      </w:r>
    </w:p>
    <w:p w14:paraId="71CED640" w14:textId="68007366" w:rsidR="003736FC" w:rsidRPr="003736FC" w:rsidRDefault="003736FC" w:rsidP="003736FC">
      <w:pPr>
        <w:rPr>
          <w:rFonts w:ascii="Arial" w:hAnsi="Arial" w:cs="Arial"/>
        </w:rPr>
      </w:pPr>
      <w:r w:rsidRPr="003736FC">
        <w:rPr>
          <w:rFonts w:ascii="Arial" w:hAnsi="Arial" w:cs="Arial"/>
        </w:rPr>
        <w:t xml:space="preserve">Em certa ocasião a temática trazida no encontro foi </w:t>
      </w:r>
      <w:r w:rsidR="00957C43">
        <w:rPr>
          <w:rFonts w:ascii="Arial" w:hAnsi="Arial" w:cs="Arial"/>
        </w:rPr>
        <w:t xml:space="preserve">o de </w:t>
      </w:r>
      <w:r w:rsidRPr="003736FC">
        <w:rPr>
          <w:rFonts w:ascii="Arial" w:hAnsi="Arial" w:cs="Arial"/>
        </w:rPr>
        <w:t xml:space="preserve">conhecer a origem dos medos e fobias e como encontrar meios práticos para vencer </w:t>
      </w:r>
      <w:r w:rsidR="00957C43">
        <w:rPr>
          <w:rFonts w:ascii="Arial" w:hAnsi="Arial" w:cs="Arial"/>
        </w:rPr>
        <w:t>essas demandas</w:t>
      </w:r>
      <w:r w:rsidR="00957C43" w:rsidRPr="003736FC">
        <w:rPr>
          <w:rFonts w:ascii="Arial" w:hAnsi="Arial" w:cs="Arial"/>
        </w:rPr>
        <w:t>. Cada</w:t>
      </w:r>
      <w:r w:rsidRPr="003736FC">
        <w:rPr>
          <w:rFonts w:ascii="Arial" w:hAnsi="Arial" w:cs="Arial"/>
        </w:rPr>
        <w:t xml:space="preserve"> participante recebeu um infográfico com informações cientificas que abordavam o tema e como </w:t>
      </w:r>
      <w:r w:rsidRPr="00957C43">
        <w:rPr>
          <w:rFonts w:ascii="Arial" w:hAnsi="Arial" w:cs="Arial"/>
          <w:b/>
          <w:bCs/>
        </w:rPr>
        <w:t>exercício de articulação</w:t>
      </w:r>
      <w:r w:rsidRPr="003736FC">
        <w:rPr>
          <w:rFonts w:ascii="Arial" w:hAnsi="Arial" w:cs="Arial"/>
        </w:rPr>
        <w:t xml:space="preserve">, cada mulher teria que </w:t>
      </w:r>
      <w:r w:rsidRPr="00957C43">
        <w:rPr>
          <w:rFonts w:ascii="Arial" w:hAnsi="Arial" w:cs="Arial"/>
          <w:b/>
          <w:bCs/>
        </w:rPr>
        <w:t>desenhar um animal que</w:t>
      </w:r>
      <w:r w:rsidRPr="003736FC">
        <w:rPr>
          <w:rFonts w:ascii="Arial" w:hAnsi="Arial" w:cs="Arial"/>
        </w:rPr>
        <w:t xml:space="preserve"> simboliza</w:t>
      </w:r>
      <w:r w:rsidR="00957C43">
        <w:rPr>
          <w:rFonts w:ascii="Arial" w:hAnsi="Arial" w:cs="Arial"/>
        </w:rPr>
        <w:t>sse</w:t>
      </w:r>
      <w:r w:rsidRPr="003736FC">
        <w:rPr>
          <w:rFonts w:ascii="Arial" w:hAnsi="Arial" w:cs="Arial"/>
        </w:rPr>
        <w:t xml:space="preserve"> o tipo ou a intensidade do seu medo.</w:t>
      </w:r>
      <w:r w:rsidRPr="003736FC">
        <w:rPr>
          <w:rFonts w:ascii="Arial" w:hAnsi="Arial" w:cs="Arial"/>
        </w:rPr>
        <w:br/>
        <w:t xml:space="preserve">Algumas desenharam outras fizeram colagem de figuras, dentre essas estava uma participante que colou o </w:t>
      </w:r>
      <w:r w:rsidRPr="00957C43">
        <w:rPr>
          <w:rFonts w:ascii="Arial" w:hAnsi="Arial" w:cs="Arial"/>
          <w:b/>
          <w:bCs/>
        </w:rPr>
        <w:t>desenho de um morcego</w:t>
      </w:r>
      <w:r w:rsidRPr="003736FC">
        <w:rPr>
          <w:rFonts w:ascii="Arial" w:hAnsi="Arial" w:cs="Arial"/>
        </w:rPr>
        <w:t>, e explicou que tinha um grande medo de escuro</w:t>
      </w:r>
      <w:r w:rsidR="00957C43">
        <w:rPr>
          <w:rFonts w:ascii="Arial" w:hAnsi="Arial" w:cs="Arial"/>
        </w:rPr>
        <w:t xml:space="preserve"> </w:t>
      </w:r>
      <w:r w:rsidRPr="003736FC">
        <w:rPr>
          <w:rFonts w:ascii="Arial" w:hAnsi="Arial" w:cs="Arial"/>
        </w:rPr>
        <w:t>e</w:t>
      </w:r>
      <w:r w:rsidR="00957C43">
        <w:rPr>
          <w:rFonts w:ascii="Arial" w:hAnsi="Arial" w:cs="Arial"/>
        </w:rPr>
        <w:t xml:space="preserve"> que</w:t>
      </w:r>
      <w:r w:rsidRPr="003736FC">
        <w:rPr>
          <w:rFonts w:ascii="Arial" w:hAnsi="Arial" w:cs="Arial"/>
        </w:rPr>
        <w:t xml:space="preserve"> dormir </w:t>
      </w:r>
      <w:r w:rsidR="00957C43">
        <w:rPr>
          <w:rFonts w:ascii="Arial" w:hAnsi="Arial" w:cs="Arial"/>
        </w:rPr>
        <w:t>à</w:t>
      </w:r>
      <w:r w:rsidRPr="003736FC">
        <w:rPr>
          <w:rFonts w:ascii="Arial" w:hAnsi="Arial" w:cs="Arial"/>
        </w:rPr>
        <w:t xml:space="preserve"> noite era um grande desafio, ela relatou isso ao grupo com grande confiança e desejo de superar esse obstáculo,</w:t>
      </w:r>
      <w:r w:rsidR="00957C43">
        <w:rPr>
          <w:rFonts w:ascii="Arial" w:hAnsi="Arial" w:cs="Arial"/>
        </w:rPr>
        <w:t xml:space="preserve"> visto que é</w:t>
      </w:r>
      <w:r w:rsidRPr="003736FC">
        <w:rPr>
          <w:rFonts w:ascii="Arial" w:hAnsi="Arial" w:cs="Arial"/>
        </w:rPr>
        <w:t xml:space="preserve"> uma mulher casada há mais de trinta anos</w:t>
      </w:r>
      <w:r w:rsidR="00957C43">
        <w:rPr>
          <w:rFonts w:ascii="Arial" w:hAnsi="Arial" w:cs="Arial"/>
        </w:rPr>
        <w:t xml:space="preserve"> </w:t>
      </w:r>
      <w:r w:rsidRPr="003736FC">
        <w:rPr>
          <w:rFonts w:ascii="Arial" w:hAnsi="Arial" w:cs="Arial"/>
        </w:rPr>
        <w:t xml:space="preserve">e só dormia com a luz do quarto acesa. O grupo acolheu essa demanda, e promovemos </w:t>
      </w:r>
      <w:r w:rsidR="00957C43">
        <w:rPr>
          <w:rFonts w:ascii="Arial" w:hAnsi="Arial" w:cs="Arial"/>
        </w:rPr>
        <w:t>a aplicação de uma técnica usada pela Terapia Cognitivo Comportamental (TCC) chamada</w:t>
      </w:r>
      <w:r w:rsidRPr="003736FC">
        <w:rPr>
          <w:rFonts w:ascii="Arial" w:hAnsi="Arial" w:cs="Arial"/>
        </w:rPr>
        <w:t xml:space="preserve"> de </w:t>
      </w:r>
      <w:r w:rsidRPr="00957C43">
        <w:rPr>
          <w:rFonts w:ascii="Arial" w:hAnsi="Arial" w:cs="Arial"/>
          <w:b/>
          <w:bCs/>
        </w:rPr>
        <w:t>exposição gradual</w:t>
      </w:r>
      <w:r w:rsidR="00957C43">
        <w:rPr>
          <w:rFonts w:ascii="Arial" w:hAnsi="Arial" w:cs="Arial"/>
        </w:rPr>
        <w:t>. A</w:t>
      </w:r>
      <w:r w:rsidRPr="003736FC">
        <w:rPr>
          <w:rFonts w:ascii="Arial" w:hAnsi="Arial" w:cs="Arial"/>
        </w:rPr>
        <w:t xml:space="preserve">ssim como aquela mulher havia expressado seu medo, todas as outras foram desafiadas a se expor gradualmente diante dos seus temores e relatar como foi a experiencia por meio </w:t>
      </w:r>
      <w:r w:rsidRPr="003736FC">
        <w:rPr>
          <w:rFonts w:ascii="Arial" w:hAnsi="Arial" w:cs="Arial"/>
        </w:rPr>
        <w:lastRenderedPageBreak/>
        <w:t xml:space="preserve">de um </w:t>
      </w:r>
      <w:r w:rsidRPr="00957C43">
        <w:rPr>
          <w:rFonts w:ascii="Arial" w:hAnsi="Arial" w:cs="Arial"/>
          <w:b/>
          <w:bCs/>
        </w:rPr>
        <w:t>diário de emoções</w:t>
      </w:r>
      <w:r w:rsidRPr="003736FC">
        <w:rPr>
          <w:rFonts w:ascii="Arial" w:hAnsi="Arial" w:cs="Arial"/>
        </w:rPr>
        <w:t xml:space="preserve"> escrito</w:t>
      </w:r>
      <w:r w:rsidR="00957C43">
        <w:rPr>
          <w:rFonts w:ascii="Arial" w:hAnsi="Arial" w:cs="Arial"/>
        </w:rPr>
        <w:t>, outra técnica usada pela abordagem TCC.</w:t>
      </w:r>
      <w:r w:rsidRPr="003736FC">
        <w:rPr>
          <w:rFonts w:ascii="Arial" w:hAnsi="Arial" w:cs="Arial"/>
        </w:rPr>
        <w:br/>
        <w:t xml:space="preserve">Depois de algumas semanas a usuária que tinha medo do escuro </w:t>
      </w:r>
      <w:r w:rsidR="00957C43">
        <w:rPr>
          <w:rFonts w:ascii="Arial" w:hAnsi="Arial" w:cs="Arial"/>
        </w:rPr>
        <w:t xml:space="preserve">compartilhou com </w:t>
      </w:r>
      <w:r w:rsidRPr="003736FC">
        <w:rPr>
          <w:rFonts w:ascii="Arial" w:hAnsi="Arial" w:cs="Arial"/>
        </w:rPr>
        <w:t xml:space="preserve">o grupo como estava feliz e satisfeita, </w:t>
      </w:r>
      <w:r w:rsidR="00957C43">
        <w:rPr>
          <w:rFonts w:ascii="Arial" w:hAnsi="Arial" w:cs="Arial"/>
        </w:rPr>
        <w:t>naquela ocasião já</w:t>
      </w:r>
      <w:r w:rsidRPr="003736FC">
        <w:rPr>
          <w:rFonts w:ascii="Arial" w:hAnsi="Arial" w:cs="Arial"/>
        </w:rPr>
        <w:t xml:space="preserve"> faziam dois dias que ela conseguia dormir sem estar com as luzes acesas, e no seu diário de emoções relat</w:t>
      </w:r>
      <w:r w:rsidR="00957C43">
        <w:rPr>
          <w:rFonts w:ascii="Arial" w:hAnsi="Arial" w:cs="Arial"/>
        </w:rPr>
        <w:t>ou</w:t>
      </w:r>
      <w:r w:rsidRPr="003736FC">
        <w:rPr>
          <w:rFonts w:ascii="Arial" w:hAnsi="Arial" w:cs="Arial"/>
        </w:rPr>
        <w:t xml:space="preserve"> que foi extremamente difícil, porém seguindo as orientações recebidas no grupo de psicoterapia</w:t>
      </w:r>
      <w:r w:rsidR="00957C43">
        <w:rPr>
          <w:rFonts w:ascii="Arial" w:hAnsi="Arial" w:cs="Arial"/>
        </w:rPr>
        <w:t xml:space="preserve"> </w:t>
      </w:r>
      <w:r w:rsidRPr="003736FC">
        <w:rPr>
          <w:rFonts w:ascii="Arial" w:hAnsi="Arial" w:cs="Arial"/>
        </w:rPr>
        <w:t xml:space="preserve">ela foi enfrentando gradualmente seu medo e encontrou algumas estratégias de enfrentamento para sua demanda, e </w:t>
      </w:r>
      <w:r w:rsidR="00957C43">
        <w:rPr>
          <w:rFonts w:ascii="Arial" w:hAnsi="Arial" w:cs="Arial"/>
        </w:rPr>
        <w:t>até o presente momento</w:t>
      </w:r>
      <w:r w:rsidRPr="003736FC">
        <w:rPr>
          <w:rFonts w:ascii="Arial" w:hAnsi="Arial" w:cs="Arial"/>
        </w:rPr>
        <w:t xml:space="preserve"> dormia apenas focando na pequena iluminação que provinha do aparelho de ar-condicionado.</w:t>
      </w:r>
    </w:p>
    <w:p w14:paraId="26FE414C" w14:textId="7F2D53C4" w:rsidR="003736FC" w:rsidRPr="003736FC" w:rsidRDefault="003736FC" w:rsidP="003736FC">
      <w:pPr>
        <w:rPr>
          <w:rFonts w:ascii="Arial" w:hAnsi="Arial" w:cs="Arial"/>
        </w:rPr>
      </w:pPr>
      <w:r w:rsidRPr="003736FC">
        <w:rPr>
          <w:rFonts w:ascii="Arial" w:hAnsi="Arial" w:cs="Arial"/>
        </w:rPr>
        <w:t xml:space="preserve">Outra situação que vale a pena mencionar foi quando o grupo trabalhou a temática da diferença entre </w:t>
      </w:r>
      <w:r w:rsidRPr="00957C43">
        <w:rPr>
          <w:rFonts w:ascii="Arial" w:hAnsi="Arial" w:cs="Arial"/>
          <w:b/>
          <w:bCs/>
        </w:rPr>
        <w:t>psicoterapia e atividades terapêuticas</w:t>
      </w:r>
      <w:r w:rsidRPr="003736FC">
        <w:rPr>
          <w:rFonts w:ascii="Arial" w:hAnsi="Arial" w:cs="Arial"/>
        </w:rPr>
        <w:t xml:space="preserve">, foi esclarecido ao grupo </w:t>
      </w:r>
      <w:r w:rsidR="00957C43">
        <w:rPr>
          <w:rFonts w:ascii="Arial" w:hAnsi="Arial" w:cs="Arial"/>
        </w:rPr>
        <w:t xml:space="preserve">de maneira didática </w:t>
      </w:r>
      <w:r w:rsidRPr="003736FC">
        <w:rPr>
          <w:rFonts w:ascii="Arial" w:hAnsi="Arial" w:cs="Arial"/>
        </w:rPr>
        <w:t xml:space="preserve">os aspectos distintos desses dois recursos e durante o momento grupal o psicólogo </w:t>
      </w:r>
      <w:r w:rsidRPr="00695F54">
        <w:rPr>
          <w:rFonts w:ascii="Arial" w:hAnsi="Arial" w:cs="Arial"/>
          <w:b/>
          <w:bCs/>
        </w:rPr>
        <w:t>ensinou na prática</w:t>
      </w:r>
      <w:r w:rsidRPr="003736FC">
        <w:rPr>
          <w:rFonts w:ascii="Arial" w:hAnsi="Arial" w:cs="Arial"/>
        </w:rPr>
        <w:t xml:space="preserve"> as usuárias um tipo de atividade terapêutica </w:t>
      </w:r>
      <w:r w:rsidR="00695F54">
        <w:rPr>
          <w:rFonts w:ascii="Arial" w:hAnsi="Arial" w:cs="Arial"/>
        </w:rPr>
        <w:t xml:space="preserve">que envolve a </w:t>
      </w:r>
      <w:r w:rsidRPr="003736FC">
        <w:rPr>
          <w:rFonts w:ascii="Arial" w:hAnsi="Arial" w:cs="Arial"/>
        </w:rPr>
        <w:t xml:space="preserve">cozinha, foi ensinado duas receitas simples: </w:t>
      </w:r>
      <w:r w:rsidRPr="00695F54">
        <w:rPr>
          <w:rFonts w:ascii="Arial" w:hAnsi="Arial" w:cs="Arial"/>
          <w:b/>
          <w:bCs/>
        </w:rPr>
        <w:t>Pão de liquidificador e Mousse de Morango</w:t>
      </w:r>
      <w:r w:rsidRPr="003736FC">
        <w:rPr>
          <w:rFonts w:ascii="Arial" w:hAnsi="Arial" w:cs="Arial"/>
        </w:rPr>
        <w:t>. As duas receitas foram ensinadas passo a passo,</w:t>
      </w:r>
      <w:r w:rsidR="00695F54">
        <w:rPr>
          <w:rFonts w:ascii="Arial" w:hAnsi="Arial" w:cs="Arial"/>
        </w:rPr>
        <w:t xml:space="preserve"> houve um momento especial de degustação</w:t>
      </w:r>
      <w:r w:rsidRPr="003736FC">
        <w:rPr>
          <w:rFonts w:ascii="Arial" w:hAnsi="Arial" w:cs="Arial"/>
        </w:rPr>
        <w:t xml:space="preserve"> e as participantes puderam levar para casa uma cópia da receita</w:t>
      </w:r>
      <w:r w:rsidR="00695F54">
        <w:rPr>
          <w:rFonts w:ascii="Arial" w:hAnsi="Arial" w:cs="Arial"/>
        </w:rPr>
        <w:t xml:space="preserve">, assim </w:t>
      </w:r>
      <w:r w:rsidRPr="003736FC">
        <w:rPr>
          <w:rFonts w:ascii="Arial" w:hAnsi="Arial" w:cs="Arial"/>
        </w:rPr>
        <w:t>foram desafiadas a tentar reproduzir em casa</w:t>
      </w:r>
      <w:r w:rsidR="00695F54">
        <w:rPr>
          <w:rFonts w:ascii="Arial" w:hAnsi="Arial" w:cs="Arial"/>
        </w:rPr>
        <w:t xml:space="preserve">, e isso seria uma prática </w:t>
      </w:r>
      <w:r w:rsidRPr="003736FC">
        <w:rPr>
          <w:rFonts w:ascii="Arial" w:hAnsi="Arial" w:cs="Arial"/>
        </w:rPr>
        <w:t xml:space="preserve">forma de perceber como é </w:t>
      </w:r>
      <w:r w:rsidR="00695F54">
        <w:rPr>
          <w:rFonts w:ascii="Arial" w:hAnsi="Arial" w:cs="Arial"/>
        </w:rPr>
        <w:t>possível</w:t>
      </w:r>
      <w:r w:rsidRPr="003736FC">
        <w:rPr>
          <w:rFonts w:ascii="Arial" w:hAnsi="Arial" w:cs="Arial"/>
        </w:rPr>
        <w:t xml:space="preserve"> aplicar os princípios terapêuticos n</w:t>
      </w:r>
      <w:r w:rsidR="00695F54">
        <w:rPr>
          <w:rFonts w:ascii="Arial" w:hAnsi="Arial" w:cs="Arial"/>
        </w:rPr>
        <w:t>os desafios da vida diária.</w:t>
      </w:r>
      <w:r w:rsidRPr="003736FC">
        <w:rPr>
          <w:rFonts w:ascii="Arial" w:hAnsi="Arial" w:cs="Arial"/>
        </w:rPr>
        <w:br/>
        <w:t xml:space="preserve">Na semana seguinte as participantes trouxeram seus relatos e compartilharam com o grupo suas </w:t>
      </w:r>
      <w:r w:rsidR="00695F54" w:rsidRPr="003736FC">
        <w:rPr>
          <w:rFonts w:ascii="Arial" w:hAnsi="Arial" w:cs="Arial"/>
        </w:rPr>
        <w:t>experiencias,</w:t>
      </w:r>
      <w:r w:rsidR="00695F54">
        <w:rPr>
          <w:rFonts w:ascii="Arial" w:hAnsi="Arial" w:cs="Arial"/>
        </w:rPr>
        <w:t xml:space="preserve"> uma </w:t>
      </w:r>
      <w:r w:rsidRPr="003736FC">
        <w:rPr>
          <w:rFonts w:ascii="Arial" w:hAnsi="Arial" w:cs="Arial"/>
        </w:rPr>
        <w:t>das usuárias relatou estar muito feliz visto que sempre se sentiu frustrada por não ser boa cozinheira, se culpava excessivamente e desejava muito aprender receitas práticas, porém se sentia tão desanimada que desistia. As duas receitas aprendidas no grupo foram reproduzidas em sua casa e com êxito aprovadas por sua família, ela relatou estar extremamente grata por ter aprendido essa atividade terapêutica, e entendeu que não era apenas uma mera receita, mas um incentivo para que ela não desistisse de si mesma, reconhecesse suas limitações e investisse na sua potencialidade, conforme as palavras da própria usuária: “</w:t>
      </w:r>
      <w:r w:rsidRPr="00695F54">
        <w:rPr>
          <w:rFonts w:ascii="Arial" w:hAnsi="Arial" w:cs="Arial"/>
          <w:b/>
          <w:bCs/>
        </w:rPr>
        <w:t>Nunca imaginei que um psicólogo me ensinaria a fazer pão</w:t>
      </w:r>
      <w:r w:rsidRPr="003736FC">
        <w:rPr>
          <w:rFonts w:ascii="Arial" w:hAnsi="Arial" w:cs="Arial"/>
        </w:rPr>
        <w:t xml:space="preserve">... mas foi tão emocionante ver meu primeiro pão saindo do forno... eu me senti realizada comigo mesma”. </w:t>
      </w:r>
    </w:p>
    <w:p w14:paraId="031BD7C1" w14:textId="6A061EE8" w:rsidR="003736FC" w:rsidRPr="003736FC" w:rsidRDefault="003736FC" w:rsidP="003736FC">
      <w:pPr>
        <w:rPr>
          <w:rFonts w:ascii="Arial" w:hAnsi="Arial" w:cs="Arial"/>
        </w:rPr>
      </w:pPr>
      <w:r w:rsidRPr="003736FC">
        <w:rPr>
          <w:rFonts w:ascii="Arial" w:hAnsi="Arial" w:cs="Arial"/>
        </w:rPr>
        <w:t xml:space="preserve">O nome </w:t>
      </w:r>
      <w:r w:rsidRPr="00695F54">
        <w:rPr>
          <w:rFonts w:ascii="Arial" w:hAnsi="Arial" w:cs="Arial"/>
          <w:b/>
          <w:bCs/>
        </w:rPr>
        <w:t>“vozes pantaneiras”</w:t>
      </w:r>
      <w:r w:rsidRPr="003736FC">
        <w:rPr>
          <w:rFonts w:ascii="Arial" w:hAnsi="Arial" w:cs="Arial"/>
        </w:rPr>
        <w:t xml:space="preserve"> traz à tona a necessidade de se atentar para aquelas mulheres que lutam e lidam com seu sofrimento psíquico no silencio, sem espaço de voz e lugar, muitas das vezes silenciadas pela forte influência cultural de uma cidade no interior que ainda carrega as marcas do patriarcado machista. Nesse espaço de acolhimento trabalhamos principalmente com o desenvolvimento da autonomia, promovendo uma reestruturação da autoestima, viabilizando o reconhecimento e enfrentamento dos seus medos e receios, possibilitando assim o autorreconhecimento e a real potencialidade de cada uma das usuárias da rede que pertencem</w:t>
      </w:r>
      <w:r w:rsidR="00695F54">
        <w:rPr>
          <w:rFonts w:ascii="Arial" w:hAnsi="Arial" w:cs="Arial"/>
        </w:rPr>
        <w:t xml:space="preserve"> e são assistidas pelo</w:t>
      </w:r>
      <w:r w:rsidRPr="003736FC">
        <w:rPr>
          <w:rFonts w:ascii="Arial" w:hAnsi="Arial" w:cs="Arial"/>
        </w:rPr>
        <w:t xml:space="preserve"> grupo de psicoterapia.</w:t>
      </w:r>
    </w:p>
    <w:p w14:paraId="0907EA6E" w14:textId="5E30C41A" w:rsidR="007A6291" w:rsidRPr="003736FC" w:rsidRDefault="007A6291" w:rsidP="003736FC">
      <w:pPr>
        <w:rPr>
          <w:rFonts w:ascii="Arial" w:hAnsi="Arial" w:cs="Arial"/>
        </w:rPr>
      </w:pPr>
    </w:p>
    <w:sectPr w:rsidR="007A6291" w:rsidRPr="003736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FC"/>
    <w:rsid w:val="000D77EA"/>
    <w:rsid w:val="00102178"/>
    <w:rsid w:val="003736FC"/>
    <w:rsid w:val="00695F54"/>
    <w:rsid w:val="007A6291"/>
    <w:rsid w:val="0095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40F3"/>
  <w15:chartTrackingRefBased/>
  <w15:docId w15:val="{B218B7F0-DEFE-4525-9F99-2CB7CDD3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FC"/>
  </w:style>
  <w:style w:type="paragraph" w:styleId="Ttulo1">
    <w:name w:val="heading 1"/>
    <w:basedOn w:val="Normal"/>
    <w:next w:val="Normal"/>
    <w:link w:val="Ttulo1Char"/>
    <w:uiPriority w:val="9"/>
    <w:qFormat/>
    <w:rsid w:val="00373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3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3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3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3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3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3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3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3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3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3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3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36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36F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36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36F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36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36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3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3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3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3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3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36F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736F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36F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3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36F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36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1048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Dias</dc:creator>
  <cp:keywords/>
  <dc:description/>
  <cp:lastModifiedBy>William Dias</cp:lastModifiedBy>
  <cp:revision>1</cp:revision>
  <dcterms:created xsi:type="dcterms:W3CDTF">2024-11-14T23:08:00Z</dcterms:created>
  <dcterms:modified xsi:type="dcterms:W3CDTF">2024-11-14T23:45:00Z</dcterms:modified>
</cp:coreProperties>
</file>